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2070" w14:textId="06364A2C" w:rsidR="006C3567" w:rsidRDefault="006C3567" w:rsidP="00C1738D">
      <w:pPr>
        <w:widowControl w:val="0"/>
        <w:overflowPunct/>
        <w:jc w:val="both"/>
        <w:rPr>
          <w:rFonts w:asciiTheme="minorHAnsi" w:hAnsiTheme="minorHAnsi" w:cstheme="minorHAnsi"/>
          <w:sz w:val="24"/>
          <w:szCs w:val="24"/>
        </w:rPr>
      </w:pPr>
    </w:p>
    <w:p w14:paraId="42293F3B" w14:textId="1F9804F9" w:rsidR="00615879" w:rsidRDefault="00615879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6038233" w14:textId="77777777" w:rsidR="008C3E70" w:rsidRDefault="008C3E70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436B9446" w14:textId="64B675FE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>Na podlagi 11. točke prvega odstavka 22. člena Statuta Zavoda za zdravstveno zavarovanje Slovenije (Uradni list</w:t>
      </w:r>
      <w:r w:rsidR="004F4BF7" w:rsidRPr="00E45F7E">
        <w:rPr>
          <w:rFonts w:asciiTheme="minorHAnsi" w:hAnsiTheme="minorHAnsi" w:cstheme="minorHAnsi"/>
          <w:sz w:val="22"/>
          <w:szCs w:val="22"/>
        </w:rPr>
        <w:t xml:space="preserve"> RS, št. 87/01 in 1/02 - </w:t>
      </w:r>
      <w:proofErr w:type="spellStart"/>
      <w:r w:rsidR="004F4BF7" w:rsidRPr="00E45F7E">
        <w:rPr>
          <w:rFonts w:asciiTheme="minorHAnsi" w:hAnsiTheme="minorHAnsi" w:cstheme="minorHAnsi"/>
          <w:sz w:val="22"/>
          <w:szCs w:val="22"/>
        </w:rPr>
        <w:t>popr</w:t>
      </w:r>
      <w:proofErr w:type="spellEnd"/>
      <w:r w:rsidR="004F4BF7" w:rsidRPr="00E45F7E">
        <w:rPr>
          <w:rFonts w:asciiTheme="minorHAnsi" w:hAnsiTheme="minorHAnsi" w:cstheme="minorHAnsi"/>
          <w:sz w:val="22"/>
          <w:szCs w:val="22"/>
        </w:rPr>
        <w:t>.)</w:t>
      </w:r>
      <w:r w:rsidRPr="00E45F7E">
        <w:rPr>
          <w:rFonts w:asciiTheme="minorHAnsi" w:hAnsiTheme="minorHAnsi" w:cstheme="minorHAnsi"/>
          <w:sz w:val="22"/>
          <w:szCs w:val="22"/>
        </w:rPr>
        <w:t xml:space="preserve"> in Sklepa o </w:t>
      </w:r>
      <w:r w:rsidR="00E45F7E" w:rsidRPr="00E45F7E">
        <w:rPr>
          <w:rFonts w:asciiTheme="minorHAnsi" w:hAnsiTheme="minorHAnsi" w:cstheme="minorHAnsi"/>
          <w:sz w:val="22"/>
          <w:szCs w:val="22"/>
        </w:rPr>
        <w:t>objavi javnega razpisa programa izvajanja šolanja psov vodičev slepih zavarovanih oseb za obdobje od 1. 3. 2019 do 29. 2. 2024</w:t>
      </w:r>
      <w:r w:rsidRPr="00E45F7E">
        <w:rPr>
          <w:rFonts w:asciiTheme="minorHAnsi" w:hAnsiTheme="minorHAnsi" w:cstheme="minorHAnsi"/>
          <w:sz w:val="22"/>
          <w:szCs w:val="22"/>
        </w:rPr>
        <w:t>, št. 9001-</w:t>
      </w:r>
      <w:r w:rsidR="002A0257" w:rsidRPr="00E45F7E">
        <w:rPr>
          <w:rFonts w:asciiTheme="minorHAnsi" w:hAnsiTheme="minorHAnsi" w:cstheme="minorHAnsi"/>
          <w:sz w:val="22"/>
          <w:szCs w:val="22"/>
        </w:rPr>
        <w:t>1</w:t>
      </w:r>
      <w:r w:rsidR="00E45F7E" w:rsidRPr="00E45F7E">
        <w:rPr>
          <w:rFonts w:asciiTheme="minorHAnsi" w:hAnsiTheme="minorHAnsi" w:cstheme="minorHAnsi"/>
          <w:sz w:val="22"/>
          <w:szCs w:val="22"/>
        </w:rPr>
        <w:t>5</w:t>
      </w:r>
      <w:r w:rsidRPr="00E45F7E">
        <w:rPr>
          <w:rFonts w:asciiTheme="minorHAnsi" w:hAnsiTheme="minorHAnsi" w:cstheme="minorHAnsi"/>
          <w:sz w:val="22"/>
          <w:szCs w:val="22"/>
        </w:rPr>
        <w:t>/201</w:t>
      </w:r>
      <w:r w:rsidR="00E45F7E" w:rsidRPr="00E45F7E">
        <w:rPr>
          <w:rFonts w:asciiTheme="minorHAnsi" w:hAnsiTheme="minorHAnsi" w:cstheme="minorHAnsi"/>
          <w:sz w:val="22"/>
          <w:szCs w:val="22"/>
        </w:rPr>
        <w:t>8</w:t>
      </w:r>
      <w:r w:rsidRPr="00E45F7E">
        <w:rPr>
          <w:rFonts w:asciiTheme="minorHAnsi" w:hAnsiTheme="minorHAnsi" w:cstheme="minorHAnsi"/>
          <w:sz w:val="22"/>
          <w:szCs w:val="22"/>
        </w:rPr>
        <w:t>-DI/</w:t>
      </w:r>
      <w:r w:rsidR="00E45F7E" w:rsidRPr="00E45F7E">
        <w:rPr>
          <w:rFonts w:asciiTheme="minorHAnsi" w:hAnsiTheme="minorHAnsi" w:cstheme="minorHAnsi"/>
          <w:sz w:val="22"/>
          <w:szCs w:val="22"/>
        </w:rPr>
        <w:t>11</w:t>
      </w:r>
      <w:r w:rsidRPr="00E45F7E">
        <w:rPr>
          <w:rFonts w:asciiTheme="minorHAnsi" w:hAnsiTheme="minorHAnsi" w:cstheme="minorHAnsi"/>
          <w:sz w:val="22"/>
          <w:szCs w:val="22"/>
        </w:rPr>
        <w:t xml:space="preserve"> z dne</w:t>
      </w:r>
      <w:r w:rsidR="002E0D9A">
        <w:rPr>
          <w:rFonts w:asciiTheme="minorHAnsi" w:hAnsiTheme="minorHAnsi" w:cstheme="minorHAnsi"/>
          <w:sz w:val="22"/>
          <w:szCs w:val="22"/>
        </w:rPr>
        <w:t>,</w:t>
      </w:r>
      <w:r w:rsidRPr="00E45F7E">
        <w:rPr>
          <w:rFonts w:asciiTheme="minorHAnsi" w:hAnsiTheme="minorHAnsi" w:cstheme="minorHAnsi"/>
          <w:sz w:val="22"/>
          <w:szCs w:val="22"/>
        </w:rPr>
        <w:t xml:space="preserve"> </w:t>
      </w:r>
      <w:r w:rsidR="00E45F7E" w:rsidRPr="00E45F7E">
        <w:rPr>
          <w:rFonts w:asciiTheme="minorHAnsi" w:hAnsiTheme="minorHAnsi" w:cstheme="minorHAnsi"/>
          <w:sz w:val="22"/>
          <w:szCs w:val="22"/>
        </w:rPr>
        <w:t>14. 11. 2018</w:t>
      </w:r>
      <w:r w:rsidRPr="00E45F7E">
        <w:rPr>
          <w:rFonts w:asciiTheme="minorHAnsi" w:hAnsiTheme="minorHAnsi" w:cstheme="minorHAnsi"/>
          <w:sz w:val="22"/>
          <w:szCs w:val="22"/>
        </w:rPr>
        <w:t xml:space="preserve">, je Upravni odbor Zavoda za zdravstveno zavarovanje Slovenije na </w:t>
      </w:r>
      <w:r w:rsidR="00597656">
        <w:rPr>
          <w:rFonts w:asciiTheme="minorHAnsi" w:hAnsiTheme="minorHAnsi" w:cstheme="minorHAnsi"/>
          <w:sz w:val="22"/>
          <w:szCs w:val="22"/>
        </w:rPr>
        <w:t>17</w:t>
      </w:r>
      <w:r w:rsidRPr="00E45F7E">
        <w:rPr>
          <w:rFonts w:asciiTheme="minorHAnsi" w:hAnsiTheme="minorHAnsi" w:cstheme="minorHAnsi"/>
          <w:sz w:val="22"/>
          <w:szCs w:val="22"/>
        </w:rPr>
        <w:t xml:space="preserve">. redni seji </w:t>
      </w:r>
      <w:r w:rsidR="002A0257" w:rsidRPr="00E45F7E">
        <w:rPr>
          <w:rFonts w:asciiTheme="minorHAnsi" w:hAnsiTheme="minorHAnsi" w:cstheme="minorHAnsi"/>
          <w:sz w:val="22"/>
          <w:szCs w:val="22"/>
        </w:rPr>
        <w:t>2</w:t>
      </w:r>
      <w:r w:rsidR="00E45F7E" w:rsidRPr="00E45F7E">
        <w:rPr>
          <w:rFonts w:asciiTheme="minorHAnsi" w:hAnsiTheme="minorHAnsi" w:cstheme="minorHAnsi"/>
          <w:sz w:val="22"/>
          <w:szCs w:val="22"/>
        </w:rPr>
        <w:t>6</w:t>
      </w:r>
      <w:r w:rsidRPr="00E45F7E">
        <w:rPr>
          <w:rFonts w:asciiTheme="minorHAnsi" w:hAnsiTheme="minorHAnsi" w:cstheme="minorHAnsi"/>
          <w:sz w:val="22"/>
          <w:szCs w:val="22"/>
        </w:rPr>
        <w:t xml:space="preserve">. </w:t>
      </w:r>
      <w:r w:rsidR="002A0257" w:rsidRPr="00E45F7E">
        <w:rPr>
          <w:rFonts w:asciiTheme="minorHAnsi" w:hAnsiTheme="minorHAnsi" w:cstheme="minorHAnsi"/>
          <w:sz w:val="22"/>
          <w:szCs w:val="22"/>
        </w:rPr>
        <w:t>3</w:t>
      </w:r>
      <w:r w:rsidRPr="00E45F7E">
        <w:rPr>
          <w:rFonts w:asciiTheme="minorHAnsi" w:hAnsiTheme="minorHAnsi" w:cstheme="minorHAnsi"/>
          <w:sz w:val="22"/>
          <w:szCs w:val="22"/>
        </w:rPr>
        <w:t>. 201</w:t>
      </w:r>
      <w:r w:rsidR="00E45F7E" w:rsidRPr="00E45F7E">
        <w:rPr>
          <w:rFonts w:asciiTheme="minorHAnsi" w:hAnsiTheme="minorHAnsi" w:cstheme="minorHAnsi"/>
          <w:sz w:val="22"/>
          <w:szCs w:val="22"/>
        </w:rPr>
        <w:t>9</w:t>
      </w:r>
      <w:r w:rsidRPr="00E45F7E">
        <w:rPr>
          <w:rFonts w:asciiTheme="minorHAnsi" w:hAnsiTheme="minorHAnsi" w:cstheme="minorHAnsi"/>
          <w:sz w:val="22"/>
          <w:szCs w:val="22"/>
        </w:rPr>
        <w:t xml:space="preserve"> sprejel</w:t>
      </w:r>
    </w:p>
    <w:p w14:paraId="1124131B" w14:textId="77777777" w:rsidR="00C1738D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FFDA5D6" w14:textId="77777777" w:rsidR="00597656" w:rsidRPr="00E45F7E" w:rsidRDefault="00597656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0CFD0F8" w14:textId="77777777" w:rsidR="00E45F7E" w:rsidRPr="00E45F7E" w:rsidRDefault="00E45F7E" w:rsidP="00C1738D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F7E">
        <w:rPr>
          <w:rFonts w:asciiTheme="minorHAnsi" w:hAnsiTheme="minorHAnsi" w:cstheme="minorHAnsi"/>
          <w:b/>
          <w:bCs/>
          <w:sz w:val="22"/>
          <w:szCs w:val="22"/>
        </w:rPr>
        <w:t xml:space="preserve">Sklep </w:t>
      </w:r>
    </w:p>
    <w:p w14:paraId="2F9085D9" w14:textId="77777777" w:rsidR="00995956" w:rsidRDefault="00E45F7E" w:rsidP="00C1738D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F7E">
        <w:rPr>
          <w:rFonts w:asciiTheme="minorHAnsi" w:hAnsiTheme="minorHAnsi" w:cstheme="minorHAnsi"/>
          <w:b/>
          <w:bCs/>
          <w:sz w:val="22"/>
          <w:szCs w:val="22"/>
        </w:rPr>
        <w:t xml:space="preserve">o izbiri izvajalcev za izvajanje programa šolanja psov vodičev slepih zavarovanih oseb </w:t>
      </w:r>
    </w:p>
    <w:p w14:paraId="566BA1CF" w14:textId="77777777" w:rsidR="00C1738D" w:rsidRPr="00E45F7E" w:rsidRDefault="00E45F7E" w:rsidP="00C1738D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F7E">
        <w:rPr>
          <w:rFonts w:asciiTheme="minorHAnsi" w:hAnsiTheme="minorHAnsi" w:cstheme="minorHAnsi"/>
          <w:b/>
          <w:bCs/>
          <w:sz w:val="22"/>
          <w:szCs w:val="22"/>
        </w:rPr>
        <w:t>za obdobje od 1. 3. 2019 do 29. 2. 2024</w:t>
      </w:r>
    </w:p>
    <w:p w14:paraId="7A2B6314" w14:textId="77777777" w:rsidR="00C1738D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D84F125" w14:textId="77777777" w:rsidR="00597656" w:rsidRPr="00E45F7E" w:rsidRDefault="00597656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0241473" w14:textId="77777777" w:rsidR="00C1738D" w:rsidRPr="00E45F7E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>1. člen</w:t>
      </w:r>
    </w:p>
    <w:p w14:paraId="23314AEF" w14:textId="77777777" w:rsidR="00C1738D" w:rsidRPr="00E45F7E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35146D6B" w14:textId="2F8341B1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 xml:space="preserve">Na podlagi Sklepa o </w:t>
      </w:r>
      <w:r w:rsidR="00E45F7E" w:rsidRPr="00E45F7E">
        <w:rPr>
          <w:rFonts w:asciiTheme="minorHAnsi" w:hAnsiTheme="minorHAnsi" w:cstheme="minorHAnsi"/>
          <w:sz w:val="22"/>
          <w:szCs w:val="22"/>
        </w:rPr>
        <w:t>objavi javnega razpisa programa izvajanja šolanja psov vodičev slepih zavarovanih oseb za obdobje od 1. 3. 2019 do 29. 2. 2024</w:t>
      </w:r>
      <w:r w:rsidRPr="00E45F7E">
        <w:rPr>
          <w:rFonts w:asciiTheme="minorHAnsi" w:hAnsiTheme="minorHAnsi" w:cstheme="minorHAnsi"/>
          <w:sz w:val="22"/>
          <w:szCs w:val="22"/>
        </w:rPr>
        <w:t>, št. 9001-</w:t>
      </w:r>
      <w:r w:rsidR="002A0257" w:rsidRPr="00E45F7E">
        <w:rPr>
          <w:rFonts w:asciiTheme="minorHAnsi" w:hAnsiTheme="minorHAnsi" w:cstheme="minorHAnsi"/>
          <w:sz w:val="22"/>
          <w:szCs w:val="22"/>
        </w:rPr>
        <w:t>1</w:t>
      </w:r>
      <w:r w:rsidR="00E45F7E" w:rsidRPr="00E45F7E">
        <w:rPr>
          <w:rFonts w:asciiTheme="minorHAnsi" w:hAnsiTheme="minorHAnsi" w:cstheme="minorHAnsi"/>
          <w:sz w:val="22"/>
          <w:szCs w:val="22"/>
        </w:rPr>
        <w:t>5</w:t>
      </w:r>
      <w:r w:rsidRPr="00E45F7E">
        <w:rPr>
          <w:rFonts w:asciiTheme="minorHAnsi" w:hAnsiTheme="minorHAnsi" w:cstheme="minorHAnsi"/>
          <w:sz w:val="22"/>
          <w:szCs w:val="22"/>
        </w:rPr>
        <w:t>/201</w:t>
      </w:r>
      <w:r w:rsidR="00E45F7E" w:rsidRPr="00E45F7E">
        <w:rPr>
          <w:rFonts w:asciiTheme="minorHAnsi" w:hAnsiTheme="minorHAnsi" w:cstheme="minorHAnsi"/>
          <w:sz w:val="22"/>
          <w:szCs w:val="22"/>
        </w:rPr>
        <w:t>8</w:t>
      </w:r>
      <w:r w:rsidRPr="00E45F7E">
        <w:rPr>
          <w:rFonts w:asciiTheme="minorHAnsi" w:hAnsiTheme="minorHAnsi" w:cstheme="minorHAnsi"/>
          <w:sz w:val="22"/>
          <w:szCs w:val="22"/>
        </w:rPr>
        <w:t>-DI/</w:t>
      </w:r>
      <w:r w:rsidR="002A0257" w:rsidRPr="00E45F7E">
        <w:rPr>
          <w:rFonts w:asciiTheme="minorHAnsi" w:hAnsiTheme="minorHAnsi" w:cstheme="minorHAnsi"/>
          <w:sz w:val="22"/>
          <w:szCs w:val="22"/>
        </w:rPr>
        <w:t>1</w:t>
      </w:r>
      <w:r w:rsidR="00E45F7E" w:rsidRPr="00E45F7E">
        <w:rPr>
          <w:rFonts w:asciiTheme="minorHAnsi" w:hAnsiTheme="minorHAnsi" w:cstheme="minorHAnsi"/>
          <w:sz w:val="22"/>
          <w:szCs w:val="22"/>
        </w:rPr>
        <w:t>1</w:t>
      </w:r>
      <w:r w:rsidRPr="00E45F7E">
        <w:rPr>
          <w:rFonts w:asciiTheme="minorHAnsi" w:hAnsiTheme="minorHAnsi" w:cstheme="minorHAnsi"/>
          <w:sz w:val="22"/>
          <w:szCs w:val="22"/>
        </w:rPr>
        <w:t xml:space="preserve"> z dne</w:t>
      </w:r>
      <w:r w:rsidR="002E0D9A">
        <w:rPr>
          <w:rFonts w:asciiTheme="minorHAnsi" w:hAnsiTheme="minorHAnsi" w:cstheme="minorHAnsi"/>
          <w:sz w:val="22"/>
          <w:szCs w:val="22"/>
        </w:rPr>
        <w:t>,</w:t>
      </w:r>
      <w:r w:rsidRPr="00E45F7E">
        <w:rPr>
          <w:rFonts w:asciiTheme="minorHAnsi" w:hAnsiTheme="minorHAnsi" w:cstheme="minorHAnsi"/>
          <w:sz w:val="22"/>
          <w:szCs w:val="22"/>
        </w:rPr>
        <w:t xml:space="preserve"> </w:t>
      </w:r>
      <w:r w:rsidR="00E45F7E" w:rsidRPr="00E45F7E">
        <w:rPr>
          <w:rFonts w:asciiTheme="minorHAnsi" w:hAnsiTheme="minorHAnsi" w:cstheme="minorHAnsi"/>
          <w:sz w:val="22"/>
          <w:szCs w:val="22"/>
        </w:rPr>
        <w:t>14</w:t>
      </w:r>
      <w:r w:rsidR="002A0257" w:rsidRPr="00E45F7E">
        <w:rPr>
          <w:rFonts w:asciiTheme="minorHAnsi" w:hAnsiTheme="minorHAnsi" w:cstheme="minorHAnsi"/>
          <w:sz w:val="22"/>
          <w:szCs w:val="22"/>
        </w:rPr>
        <w:t xml:space="preserve">. </w:t>
      </w:r>
      <w:r w:rsidR="00E45F7E" w:rsidRPr="00E45F7E">
        <w:rPr>
          <w:rFonts w:asciiTheme="minorHAnsi" w:hAnsiTheme="minorHAnsi" w:cstheme="minorHAnsi"/>
          <w:sz w:val="22"/>
          <w:szCs w:val="22"/>
        </w:rPr>
        <w:t>11. 2018</w:t>
      </w:r>
      <w:r w:rsidRPr="00E45F7E">
        <w:rPr>
          <w:rFonts w:asciiTheme="minorHAnsi" w:hAnsiTheme="minorHAnsi" w:cstheme="minorHAnsi"/>
          <w:sz w:val="22"/>
          <w:szCs w:val="22"/>
        </w:rPr>
        <w:t xml:space="preserve">, je Zavod za zdravstveno zavarovanje Slovenije (v nadaljnjem besedilu: ZZZS) na svoji spletni strani </w:t>
      </w:r>
      <w:r w:rsidR="001500B5" w:rsidRPr="00E45F7E">
        <w:rPr>
          <w:rFonts w:asciiTheme="minorHAnsi" w:hAnsiTheme="minorHAnsi" w:cstheme="minorHAnsi"/>
          <w:sz w:val="22"/>
          <w:szCs w:val="22"/>
        </w:rPr>
        <w:t>19</w:t>
      </w:r>
      <w:r w:rsidRPr="00E45F7E">
        <w:rPr>
          <w:rFonts w:asciiTheme="minorHAnsi" w:hAnsiTheme="minorHAnsi" w:cstheme="minorHAnsi"/>
          <w:sz w:val="22"/>
          <w:szCs w:val="22"/>
        </w:rPr>
        <w:t xml:space="preserve">. </w:t>
      </w:r>
      <w:r w:rsidR="00E45F7E" w:rsidRPr="00E45F7E">
        <w:rPr>
          <w:rFonts w:asciiTheme="minorHAnsi" w:hAnsiTheme="minorHAnsi" w:cstheme="minorHAnsi"/>
          <w:sz w:val="22"/>
          <w:szCs w:val="22"/>
        </w:rPr>
        <w:t>11. 2018</w:t>
      </w:r>
      <w:r w:rsidRPr="00E45F7E">
        <w:rPr>
          <w:rFonts w:asciiTheme="minorHAnsi" w:hAnsiTheme="minorHAnsi" w:cstheme="minorHAnsi"/>
          <w:sz w:val="22"/>
          <w:szCs w:val="22"/>
        </w:rPr>
        <w:t xml:space="preserve"> objavil Javni razpis </w:t>
      </w:r>
      <w:r w:rsidR="00E45F7E" w:rsidRPr="00E45F7E">
        <w:rPr>
          <w:rFonts w:asciiTheme="minorHAnsi" w:hAnsiTheme="minorHAnsi" w:cstheme="minorHAnsi"/>
          <w:sz w:val="22"/>
          <w:szCs w:val="22"/>
        </w:rPr>
        <w:t>programa izvajanja šolanja psov vodičev slepih zavarovanih oseb za obdobje od 1. 3. 2019 do 29. 2. 2024</w:t>
      </w:r>
      <w:r w:rsidRPr="00E45F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B67D5B" w14:textId="77777777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2F403F1" w14:textId="77777777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 xml:space="preserve">Do roka za oddajo </w:t>
      </w:r>
      <w:r w:rsidR="00995956">
        <w:rPr>
          <w:rFonts w:asciiTheme="minorHAnsi" w:hAnsiTheme="minorHAnsi" w:cstheme="minorHAnsi"/>
          <w:sz w:val="22"/>
          <w:szCs w:val="22"/>
        </w:rPr>
        <w:t>vlog</w:t>
      </w:r>
      <w:r w:rsidRPr="00E45F7E">
        <w:rPr>
          <w:rFonts w:asciiTheme="minorHAnsi" w:hAnsiTheme="minorHAnsi" w:cstheme="minorHAnsi"/>
          <w:sz w:val="22"/>
          <w:szCs w:val="22"/>
        </w:rPr>
        <w:t>, to je 2</w:t>
      </w:r>
      <w:r w:rsidR="00E45F7E" w:rsidRPr="00E45F7E">
        <w:rPr>
          <w:rFonts w:asciiTheme="minorHAnsi" w:hAnsiTheme="minorHAnsi" w:cstheme="minorHAnsi"/>
          <w:sz w:val="22"/>
          <w:szCs w:val="22"/>
        </w:rPr>
        <w:t>8</w:t>
      </w:r>
      <w:r w:rsidRPr="00E45F7E">
        <w:rPr>
          <w:rFonts w:asciiTheme="minorHAnsi" w:hAnsiTheme="minorHAnsi" w:cstheme="minorHAnsi"/>
          <w:sz w:val="22"/>
          <w:szCs w:val="22"/>
        </w:rPr>
        <w:t xml:space="preserve">. </w:t>
      </w:r>
      <w:r w:rsidR="00E45F7E" w:rsidRPr="00E45F7E">
        <w:rPr>
          <w:rFonts w:asciiTheme="minorHAnsi" w:hAnsiTheme="minorHAnsi" w:cstheme="minorHAnsi"/>
          <w:sz w:val="22"/>
          <w:szCs w:val="22"/>
        </w:rPr>
        <w:t>12</w:t>
      </w:r>
      <w:r w:rsidRPr="00E45F7E">
        <w:rPr>
          <w:rFonts w:asciiTheme="minorHAnsi" w:hAnsiTheme="minorHAnsi" w:cstheme="minorHAnsi"/>
          <w:sz w:val="22"/>
          <w:szCs w:val="22"/>
        </w:rPr>
        <w:t>. 201</w:t>
      </w:r>
      <w:r w:rsidR="002A0257" w:rsidRPr="00E45F7E">
        <w:rPr>
          <w:rFonts w:asciiTheme="minorHAnsi" w:hAnsiTheme="minorHAnsi" w:cstheme="minorHAnsi"/>
          <w:sz w:val="22"/>
          <w:szCs w:val="22"/>
        </w:rPr>
        <w:t>8</w:t>
      </w:r>
      <w:r w:rsidR="00B00C58" w:rsidRPr="00E45F7E">
        <w:rPr>
          <w:rFonts w:asciiTheme="minorHAnsi" w:hAnsiTheme="minorHAnsi" w:cstheme="minorHAnsi"/>
          <w:sz w:val="22"/>
          <w:szCs w:val="22"/>
        </w:rPr>
        <w:t>,</w:t>
      </w:r>
      <w:r w:rsidRPr="00E45F7E">
        <w:rPr>
          <w:rFonts w:asciiTheme="minorHAnsi" w:hAnsiTheme="minorHAnsi" w:cstheme="minorHAnsi"/>
          <w:sz w:val="22"/>
          <w:szCs w:val="22"/>
        </w:rPr>
        <w:t xml:space="preserve"> do 10. ure, je </w:t>
      </w:r>
      <w:r w:rsidR="00995956">
        <w:rPr>
          <w:rFonts w:asciiTheme="minorHAnsi" w:hAnsiTheme="minorHAnsi" w:cstheme="minorHAnsi"/>
          <w:sz w:val="22"/>
          <w:szCs w:val="22"/>
        </w:rPr>
        <w:t>vloge</w:t>
      </w:r>
      <w:r w:rsidRPr="00E45F7E">
        <w:rPr>
          <w:rFonts w:asciiTheme="minorHAnsi" w:hAnsiTheme="minorHAnsi" w:cstheme="minorHAnsi"/>
          <w:sz w:val="22"/>
          <w:szCs w:val="22"/>
        </w:rPr>
        <w:t xml:space="preserve"> predložilo </w:t>
      </w:r>
      <w:r w:rsidR="00E45F7E" w:rsidRPr="00E45F7E">
        <w:rPr>
          <w:rFonts w:asciiTheme="minorHAnsi" w:hAnsiTheme="minorHAnsi" w:cstheme="minorHAnsi"/>
          <w:sz w:val="22"/>
          <w:szCs w:val="22"/>
        </w:rPr>
        <w:t>7</w:t>
      </w:r>
      <w:r w:rsidRPr="00E45F7E">
        <w:rPr>
          <w:rFonts w:asciiTheme="minorHAnsi" w:hAnsiTheme="minorHAnsi" w:cstheme="minorHAnsi"/>
          <w:sz w:val="22"/>
          <w:szCs w:val="22"/>
        </w:rPr>
        <w:t xml:space="preserve"> </w:t>
      </w:r>
      <w:r w:rsidR="00995956">
        <w:rPr>
          <w:rFonts w:asciiTheme="minorHAnsi" w:hAnsiTheme="minorHAnsi" w:cstheme="minorHAnsi"/>
          <w:sz w:val="22"/>
          <w:szCs w:val="22"/>
        </w:rPr>
        <w:t>vlagateljev</w:t>
      </w:r>
      <w:r w:rsidRPr="00E45F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48265D" w14:textId="77777777" w:rsidR="00C1738D" w:rsidRPr="00E45F7E" w:rsidRDefault="00C1738D" w:rsidP="00C1738D">
      <w:pPr>
        <w:widowControl w:val="0"/>
        <w:overflowPunct/>
        <w:rPr>
          <w:rFonts w:asciiTheme="minorHAnsi" w:hAnsiTheme="minorHAnsi" w:cstheme="minorHAnsi"/>
          <w:sz w:val="22"/>
          <w:szCs w:val="22"/>
        </w:rPr>
      </w:pPr>
    </w:p>
    <w:p w14:paraId="48F4BA9E" w14:textId="77777777" w:rsidR="00C1738D" w:rsidRPr="00E45F7E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>2. člen</w:t>
      </w:r>
    </w:p>
    <w:p w14:paraId="6FA80A8D" w14:textId="77777777" w:rsidR="00C1738D" w:rsidRPr="00E45F7E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1CA9A42F" w14:textId="77777777" w:rsidR="00597656" w:rsidRDefault="00597656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95956">
        <w:rPr>
          <w:rFonts w:asciiTheme="minorHAnsi" w:hAnsiTheme="minorHAnsi" w:cstheme="minorHAnsi"/>
          <w:sz w:val="22"/>
          <w:szCs w:val="22"/>
        </w:rPr>
        <w:t>lagatelj</w:t>
      </w:r>
      <w:r>
        <w:rPr>
          <w:rFonts w:asciiTheme="minorHAnsi" w:hAnsiTheme="minorHAnsi" w:cstheme="minorHAnsi"/>
          <w:sz w:val="22"/>
          <w:szCs w:val="22"/>
        </w:rPr>
        <w:t>i</w:t>
      </w:r>
      <w:r w:rsidR="00C1738D" w:rsidRPr="00E45F7E">
        <w:rPr>
          <w:rFonts w:asciiTheme="minorHAnsi" w:hAnsiTheme="minorHAnsi" w:cstheme="minorHAnsi"/>
          <w:sz w:val="22"/>
          <w:szCs w:val="22"/>
        </w:rPr>
        <w:t xml:space="preserve">, ki so predložili popolne </w:t>
      </w:r>
      <w:r w:rsidR="00995956">
        <w:rPr>
          <w:rFonts w:asciiTheme="minorHAnsi" w:hAnsiTheme="minorHAnsi" w:cstheme="minorHAnsi"/>
          <w:sz w:val="22"/>
          <w:szCs w:val="22"/>
        </w:rPr>
        <w:t>vloge</w:t>
      </w:r>
      <w:r w:rsidR="00C1738D" w:rsidRPr="00E45F7E">
        <w:rPr>
          <w:rFonts w:asciiTheme="minorHAnsi" w:hAnsiTheme="minorHAnsi" w:cstheme="minorHAnsi"/>
          <w:sz w:val="22"/>
          <w:szCs w:val="22"/>
        </w:rPr>
        <w:t xml:space="preserve"> in izpolnjujejo pogoje v skladu z zahtevami iz </w:t>
      </w:r>
      <w:r w:rsidR="00F8582A" w:rsidRPr="00E45F7E">
        <w:rPr>
          <w:rFonts w:asciiTheme="minorHAnsi" w:hAnsiTheme="minorHAnsi" w:cstheme="minorHAnsi"/>
          <w:sz w:val="22"/>
          <w:szCs w:val="22"/>
        </w:rPr>
        <w:t xml:space="preserve">javnega </w:t>
      </w:r>
      <w:r w:rsidR="00C1738D" w:rsidRPr="00E45F7E">
        <w:rPr>
          <w:rFonts w:asciiTheme="minorHAnsi" w:hAnsiTheme="minorHAnsi" w:cstheme="minorHAnsi"/>
          <w:sz w:val="22"/>
          <w:szCs w:val="22"/>
        </w:rPr>
        <w:t>r</w:t>
      </w:r>
      <w:r w:rsidR="00E45F7E" w:rsidRPr="00E45F7E">
        <w:rPr>
          <w:rFonts w:asciiTheme="minorHAnsi" w:hAnsiTheme="minorHAnsi" w:cstheme="minorHAnsi"/>
          <w:sz w:val="22"/>
          <w:szCs w:val="22"/>
        </w:rPr>
        <w:t>azpisa,</w:t>
      </w:r>
      <w:r>
        <w:rPr>
          <w:rFonts w:asciiTheme="minorHAnsi" w:hAnsiTheme="minorHAnsi" w:cstheme="minorHAnsi"/>
          <w:sz w:val="22"/>
          <w:szCs w:val="22"/>
        </w:rPr>
        <w:t xml:space="preserve"> so:</w:t>
      </w:r>
      <w:r w:rsidR="00E45F7E" w:rsidRPr="00E45F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C5459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Canispoint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storitve in trgovina, </w:t>
      </w:r>
      <w:proofErr w:type="spellStart"/>
      <w:r>
        <w:rPr>
          <w:rFonts w:asciiTheme="minorHAnsi" w:hAnsiTheme="minorHAnsi" w:cstheme="minorHAnsi"/>
          <w:sz w:val="22"/>
          <w:szCs w:val="22"/>
        </w:rPr>
        <w:t>d.o.o</w:t>
      </w:r>
      <w:proofErr w:type="spellEnd"/>
      <w:r>
        <w:rPr>
          <w:rFonts w:asciiTheme="minorHAnsi" w:hAnsiTheme="minorHAnsi" w:cstheme="minorHAnsi"/>
          <w:sz w:val="22"/>
          <w:szCs w:val="22"/>
        </w:rPr>
        <w:t>., Prebačevo 44, 4000 Kranj;</w:t>
      </w:r>
    </w:p>
    <w:p w14:paraId="7B0CB9CA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Društvo Center za terapijo s pomočjo živali, Videm 50, 1262 Dol pri Ljubljani;</w:t>
      </w:r>
    </w:p>
    <w:p w14:paraId="324063F5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Društvo za šolanje psov K9 servis, Idrijski log 4 C, 5274 Črni vrh nad Idrijo;</w:t>
      </w:r>
    </w:p>
    <w:p w14:paraId="6B47854B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Društvo za šolanje psov vodnikov in psov pomočnikov Pes pomočnik, Ulica heroja </w:t>
      </w:r>
      <w:proofErr w:type="spellStart"/>
      <w:r>
        <w:rPr>
          <w:rFonts w:asciiTheme="minorHAnsi" w:hAnsiTheme="minorHAnsi" w:cstheme="minorHAnsi"/>
          <w:sz w:val="22"/>
          <w:szCs w:val="22"/>
        </w:rPr>
        <w:t>Šarha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1, 3000 Celje;</w:t>
      </w:r>
    </w:p>
    <w:p w14:paraId="31D17F8A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Slovensko združenje inštruktorjev, Center za šolanje psov vodičev in psov spremljevalcev </w:t>
      </w:r>
      <w:proofErr w:type="spellStart"/>
      <w:r>
        <w:rPr>
          <w:rFonts w:asciiTheme="minorHAnsi" w:hAnsiTheme="minorHAnsi" w:cstheme="minorHAnsi"/>
          <w:sz w:val="22"/>
          <w:szCs w:val="22"/>
        </w:rPr>
        <w:t>Canis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Ob </w:t>
      </w:r>
      <w:proofErr w:type="spellStart"/>
      <w:r>
        <w:rPr>
          <w:rFonts w:asciiTheme="minorHAnsi" w:hAnsiTheme="minorHAnsi" w:cstheme="minorHAnsi"/>
          <w:sz w:val="22"/>
          <w:szCs w:val="22"/>
        </w:rPr>
        <w:t>Blažovnici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58, 2341 Limbuš;</w:t>
      </w:r>
    </w:p>
    <w:p w14:paraId="4D169D2F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Šolanje psov, Tomaž Dražumerič </w:t>
      </w:r>
      <w:proofErr w:type="spellStart"/>
      <w:r>
        <w:rPr>
          <w:rFonts w:asciiTheme="minorHAnsi" w:hAnsiTheme="minorHAnsi" w:cstheme="minorHAnsi"/>
          <w:sz w:val="22"/>
          <w:szCs w:val="22"/>
        </w:rPr>
        <w:t>s.p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Ulica heroja </w:t>
      </w:r>
      <w:proofErr w:type="spellStart"/>
      <w:r>
        <w:rPr>
          <w:rFonts w:asciiTheme="minorHAnsi" w:hAnsiTheme="minorHAnsi" w:cstheme="minorHAnsi"/>
          <w:sz w:val="22"/>
          <w:szCs w:val="22"/>
        </w:rPr>
        <w:t>Šarha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1, 3000 Celje;</w:t>
      </w:r>
    </w:p>
    <w:p w14:paraId="7798FBEC" w14:textId="77777777" w:rsidR="00597656" w:rsidRDefault="00597656" w:rsidP="00597656">
      <w:pPr>
        <w:pStyle w:val="Odstavekseznama"/>
        <w:widowControl w:val="0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Tomik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Teja Martinović </w:t>
      </w:r>
      <w:proofErr w:type="spellStart"/>
      <w:r>
        <w:rPr>
          <w:rFonts w:asciiTheme="minorHAnsi" w:hAnsiTheme="minorHAnsi" w:cstheme="minorHAnsi"/>
          <w:sz w:val="22"/>
          <w:szCs w:val="22"/>
        </w:rPr>
        <w:t>s.p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>
        <w:rPr>
          <w:rFonts w:asciiTheme="minorHAnsi" w:hAnsiTheme="minorHAnsi" w:cstheme="minorHAnsi"/>
          <w:sz w:val="22"/>
          <w:szCs w:val="22"/>
        </w:rPr>
        <w:t>Vorančeva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ulica 30, 8000 Novo mesto.</w:t>
      </w:r>
    </w:p>
    <w:p w14:paraId="4305837F" w14:textId="77777777" w:rsidR="00597656" w:rsidRDefault="00597656" w:rsidP="00597656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4592753B" w14:textId="77777777" w:rsidR="00597656" w:rsidRPr="00597656" w:rsidRDefault="00597656" w:rsidP="00597656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člen</w:t>
      </w:r>
    </w:p>
    <w:p w14:paraId="1EA826F6" w14:textId="77777777" w:rsidR="00597656" w:rsidRDefault="00597656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3EB6CA1" w14:textId="77777777" w:rsidR="00C1738D" w:rsidRPr="00E45F7E" w:rsidRDefault="00C1738D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 xml:space="preserve">Z izbranimi </w:t>
      </w:r>
      <w:r w:rsidR="00995956">
        <w:rPr>
          <w:rFonts w:asciiTheme="minorHAnsi" w:hAnsiTheme="minorHAnsi" w:cstheme="minorHAnsi"/>
          <w:sz w:val="22"/>
          <w:szCs w:val="22"/>
        </w:rPr>
        <w:t xml:space="preserve">vlagatelji </w:t>
      </w:r>
      <w:r w:rsidRPr="00E45F7E">
        <w:rPr>
          <w:rFonts w:asciiTheme="minorHAnsi" w:hAnsiTheme="minorHAnsi" w:cstheme="minorHAnsi"/>
          <w:sz w:val="22"/>
          <w:szCs w:val="22"/>
        </w:rPr>
        <w:t>bo</w:t>
      </w:r>
      <w:r w:rsidR="00E45F7E" w:rsidRPr="00E45F7E">
        <w:rPr>
          <w:rFonts w:asciiTheme="minorHAnsi" w:hAnsiTheme="minorHAnsi" w:cstheme="minorHAnsi"/>
          <w:sz w:val="22"/>
          <w:szCs w:val="22"/>
        </w:rPr>
        <w:t xml:space="preserve"> ZZZS sklenil</w:t>
      </w:r>
      <w:r w:rsidRPr="00E45F7E">
        <w:rPr>
          <w:rFonts w:asciiTheme="minorHAnsi" w:hAnsiTheme="minorHAnsi" w:cstheme="minorHAnsi"/>
          <w:sz w:val="22"/>
          <w:szCs w:val="22"/>
        </w:rPr>
        <w:t xml:space="preserve"> </w:t>
      </w:r>
      <w:r w:rsidR="00E45F7E" w:rsidRPr="00E45F7E">
        <w:rPr>
          <w:rFonts w:asciiTheme="minorHAnsi" w:hAnsiTheme="minorHAnsi" w:cstheme="minorHAnsi"/>
          <w:sz w:val="22"/>
          <w:szCs w:val="22"/>
        </w:rPr>
        <w:t>Pogodbe o izvajanju programa šolanja psa vodiča slepih za zavarovane osebe, če bo ugotovil, da obstaja zavarovana oseba oziroma zavarovane osebe, ki so upravičene do psa vodiča slepih v breme sredstev obveznega zdravstvenega zavarovanja.</w:t>
      </w:r>
    </w:p>
    <w:p w14:paraId="69B33E58" w14:textId="77777777" w:rsidR="00E45F7E" w:rsidRPr="00E45F7E" w:rsidRDefault="00E45F7E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C6B985A" w14:textId="77777777" w:rsidR="00E45F7E" w:rsidRPr="00E45F7E" w:rsidRDefault="00E45F7E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>Pogodba se bo sklenila za posamezno zavarovano osebo.</w:t>
      </w:r>
    </w:p>
    <w:p w14:paraId="014070F1" w14:textId="77777777" w:rsidR="00597656" w:rsidRPr="00E45F7E" w:rsidRDefault="00597656" w:rsidP="006C3567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03979C3" w14:textId="77777777" w:rsidR="00C1738D" w:rsidRPr="00E45F7E" w:rsidRDefault="00597656" w:rsidP="00C1738D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1738D" w:rsidRPr="00E45F7E">
        <w:rPr>
          <w:rFonts w:asciiTheme="minorHAnsi" w:hAnsiTheme="minorHAnsi" w:cstheme="minorHAnsi"/>
          <w:sz w:val="22"/>
          <w:szCs w:val="22"/>
        </w:rPr>
        <w:t>. člen</w:t>
      </w:r>
    </w:p>
    <w:p w14:paraId="5800E7C2" w14:textId="77777777" w:rsidR="00C1738D" w:rsidRPr="00E45F7E" w:rsidRDefault="00C1738D" w:rsidP="00C1738D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35C7F27A" w14:textId="77777777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E45F7E">
        <w:rPr>
          <w:rFonts w:asciiTheme="minorHAnsi" w:hAnsiTheme="minorHAnsi" w:cstheme="minorHAnsi"/>
          <w:sz w:val="22"/>
          <w:szCs w:val="22"/>
        </w:rPr>
        <w:t xml:space="preserve">Ta sklep začne veljati naslednji dan po objavi na spletni strani ZZZS in se vroči vsem </w:t>
      </w:r>
      <w:r w:rsidR="00995956">
        <w:rPr>
          <w:rFonts w:asciiTheme="minorHAnsi" w:hAnsiTheme="minorHAnsi" w:cstheme="minorHAnsi"/>
          <w:sz w:val="22"/>
          <w:szCs w:val="22"/>
        </w:rPr>
        <w:t>vlagateljem</w:t>
      </w:r>
      <w:r w:rsidRPr="00E45F7E">
        <w:rPr>
          <w:rFonts w:asciiTheme="minorHAnsi" w:hAnsiTheme="minorHAnsi" w:cstheme="minorHAnsi"/>
          <w:sz w:val="22"/>
          <w:szCs w:val="22"/>
        </w:rPr>
        <w:t xml:space="preserve">, ki so se prijavili na javni razpis. </w:t>
      </w:r>
    </w:p>
    <w:p w14:paraId="52AE112E" w14:textId="34A40067" w:rsidR="00C1738D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2B044FD" w14:textId="77777777" w:rsidR="002E0D9A" w:rsidRPr="00E45F7E" w:rsidRDefault="002E0D9A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AD5E9E6" w14:textId="77777777" w:rsidR="00995956" w:rsidRPr="00F322B2" w:rsidRDefault="00995956" w:rsidP="00995956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322B2">
        <w:rPr>
          <w:rFonts w:asciiTheme="minorHAnsi" w:hAnsiTheme="minorHAnsi" w:cstheme="minorHAnsi"/>
          <w:sz w:val="22"/>
          <w:szCs w:val="22"/>
        </w:rPr>
        <w:t xml:space="preserve">Številka: </w:t>
      </w:r>
      <w:r w:rsidRPr="00597656">
        <w:rPr>
          <w:rFonts w:asciiTheme="minorHAnsi" w:hAnsiTheme="minorHAnsi" w:cstheme="minorHAnsi"/>
          <w:sz w:val="22"/>
          <w:szCs w:val="22"/>
        </w:rPr>
        <w:t>9001-</w:t>
      </w:r>
      <w:r w:rsidR="00597656" w:rsidRPr="00597656">
        <w:rPr>
          <w:rFonts w:asciiTheme="minorHAnsi" w:hAnsiTheme="minorHAnsi" w:cstheme="minorHAnsi"/>
          <w:sz w:val="22"/>
          <w:szCs w:val="22"/>
        </w:rPr>
        <w:t>4</w:t>
      </w:r>
      <w:r w:rsidRPr="00597656">
        <w:rPr>
          <w:rFonts w:asciiTheme="minorHAnsi" w:hAnsiTheme="minorHAnsi" w:cstheme="minorHAnsi"/>
          <w:sz w:val="22"/>
          <w:szCs w:val="22"/>
        </w:rPr>
        <w:t>/201</w:t>
      </w:r>
      <w:r w:rsidR="00597656" w:rsidRPr="00597656">
        <w:rPr>
          <w:rFonts w:asciiTheme="minorHAnsi" w:hAnsiTheme="minorHAnsi" w:cstheme="minorHAnsi"/>
          <w:sz w:val="22"/>
          <w:szCs w:val="22"/>
        </w:rPr>
        <w:t>9-DI/6</w:t>
      </w:r>
      <w:r w:rsidRPr="005976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B14BD" w14:textId="77777777" w:rsidR="00995956" w:rsidRPr="00F322B2" w:rsidRDefault="00995956" w:rsidP="00995956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322B2">
        <w:rPr>
          <w:rFonts w:asciiTheme="minorHAnsi" w:hAnsiTheme="minorHAnsi" w:cstheme="minorHAnsi"/>
          <w:sz w:val="22"/>
          <w:szCs w:val="22"/>
        </w:rPr>
        <w:t xml:space="preserve">Ljubljana,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F322B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322B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2019</w:t>
      </w:r>
    </w:p>
    <w:p w14:paraId="3BD77DFD" w14:textId="77777777" w:rsidR="00597656" w:rsidRDefault="00597656" w:rsidP="00995956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50918F8" w14:textId="77777777" w:rsidR="00597656" w:rsidRDefault="00597656" w:rsidP="00995956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90FB590" w14:textId="77777777" w:rsidR="00995956" w:rsidRPr="00F322B2" w:rsidRDefault="00995956" w:rsidP="00995956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322B2">
        <w:rPr>
          <w:rFonts w:asciiTheme="minorHAnsi" w:hAnsiTheme="minorHAnsi" w:cstheme="minorHAnsi"/>
          <w:sz w:val="22"/>
          <w:szCs w:val="22"/>
        </w:rPr>
        <w:tab/>
      </w:r>
      <w:r w:rsidRPr="00F322B2">
        <w:rPr>
          <w:rFonts w:asciiTheme="minorHAnsi" w:hAnsiTheme="minorHAnsi" w:cstheme="minorHAnsi"/>
          <w:sz w:val="22"/>
          <w:szCs w:val="22"/>
        </w:rPr>
        <w:tab/>
      </w:r>
    </w:p>
    <w:p w14:paraId="4AB53C7D" w14:textId="77777777" w:rsidR="00995956" w:rsidRPr="00F322B2" w:rsidRDefault="00995956" w:rsidP="00995956">
      <w:pPr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F322B2"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 w:rsidRPr="00F322B2">
        <w:rPr>
          <w:rFonts w:asciiTheme="minorHAnsi" w:hAnsiTheme="minorHAnsi" w:cs="Arial"/>
          <w:sz w:val="22"/>
          <w:szCs w:val="22"/>
        </w:rPr>
        <w:t>Tatjana Čerin</w:t>
      </w:r>
    </w:p>
    <w:p w14:paraId="25DE65D2" w14:textId="77777777" w:rsidR="00995956" w:rsidRPr="00F322B2" w:rsidRDefault="00995956" w:rsidP="00995956">
      <w:pPr>
        <w:tabs>
          <w:tab w:val="left" w:pos="4253"/>
        </w:tabs>
        <w:overflowPunct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predsednica Upravnega odbora</w:t>
      </w:r>
    </w:p>
    <w:p w14:paraId="5FF4FE08" w14:textId="77777777" w:rsidR="00995956" w:rsidRPr="00F322B2" w:rsidRDefault="00995956" w:rsidP="00995956">
      <w:pPr>
        <w:overflowPunct/>
        <w:autoSpaceDE/>
        <w:autoSpaceDN/>
        <w:adjustRightInd/>
        <w:ind w:left="3686" w:firstLine="562"/>
        <w:jc w:val="right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Zavoda za zdravstveno zavarovanje Slovenije</w:t>
      </w:r>
      <w:r w:rsidRPr="004B033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54C26374" w14:textId="77777777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406E3E38" w14:textId="77777777" w:rsidR="00C1738D" w:rsidRPr="00E45F7E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055C574" w14:textId="77777777" w:rsidR="00597656" w:rsidRDefault="00597656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584EE8C" w14:textId="77777777" w:rsidR="00597656" w:rsidRDefault="00597656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7C050EA" w14:textId="77777777" w:rsidR="00DD1F39" w:rsidRPr="00615879" w:rsidRDefault="00DD1F39" w:rsidP="00597656">
      <w:pPr>
        <w:widowControl w:val="0"/>
        <w:overflowPunct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DD1F39" w:rsidRPr="00615879" w:rsidSect="008F7B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B5B0" w14:textId="77777777" w:rsidR="002A75EC" w:rsidRDefault="002A75EC" w:rsidP="00D02570">
      <w:r>
        <w:separator/>
      </w:r>
    </w:p>
  </w:endnote>
  <w:endnote w:type="continuationSeparator" w:id="0">
    <w:p w14:paraId="0AD6EC2B" w14:textId="77777777" w:rsidR="002A75EC" w:rsidRDefault="002A75EC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7279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30E41F4" w14:textId="77777777" w:rsidR="00B00C58" w:rsidRPr="00F36D5F" w:rsidRDefault="00B00C58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36D5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36D5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36D5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36D5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36D5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505108B" w14:textId="77777777" w:rsidR="002A75EC" w:rsidRDefault="002A75EC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56E" w14:textId="416BA38C" w:rsidR="002A75EC" w:rsidRDefault="002A75EC" w:rsidP="008F7BF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EFD7" w14:textId="77777777" w:rsidR="002A75EC" w:rsidRDefault="002A75EC" w:rsidP="00D02570">
      <w:r>
        <w:separator/>
      </w:r>
    </w:p>
  </w:footnote>
  <w:footnote w:type="continuationSeparator" w:id="0">
    <w:p w14:paraId="1EDDCB65" w14:textId="77777777" w:rsidR="002A75EC" w:rsidRDefault="002A75EC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AF58" w14:textId="77777777" w:rsidR="002A75EC" w:rsidRDefault="002A75EC" w:rsidP="00573E21">
    <w:pPr>
      <w:pStyle w:val="Glava"/>
    </w:pPr>
  </w:p>
  <w:p w14:paraId="1E9189EE" w14:textId="77777777" w:rsidR="002A75EC" w:rsidRDefault="002A75EC" w:rsidP="00573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F146" w14:textId="5E29C12F" w:rsidR="002E0D9A" w:rsidRDefault="002E0D9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2E0D9A" w:rsidRPr="00796E3B" w14:paraId="0B79813D" w14:textId="77777777" w:rsidTr="009571AB">
      <w:trPr>
        <w:trHeight w:hRule="exact" w:val="907"/>
      </w:trPr>
      <w:tc>
        <w:tcPr>
          <w:tcW w:w="2881" w:type="dxa"/>
          <w:shd w:val="clear" w:color="auto" w:fill="auto"/>
        </w:tcPr>
        <w:p w14:paraId="6242CEFD" w14:textId="77777777" w:rsidR="002E0D9A" w:rsidRPr="00796E3B" w:rsidRDefault="002E0D9A" w:rsidP="002E0D9A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F5FBB74" wp14:editId="26A7371F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BA178" w14:textId="77777777" w:rsidR="002E0D9A" w:rsidRPr="00796E3B" w:rsidRDefault="002E0D9A" w:rsidP="002E0D9A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t>Zavod za zdravstveno</w:t>
          </w: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13E3F1A" w14:textId="77777777" w:rsidR="002E0D9A" w:rsidRPr="00796E3B" w:rsidRDefault="002E0D9A" w:rsidP="002E0D9A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7FA5BE7" wp14:editId="5AA49D3C">
                <wp:extent cx="896513" cy="552090"/>
                <wp:effectExtent l="0" t="0" r="0" b="63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C079F5D" w14:textId="77777777" w:rsidR="002E0D9A" w:rsidRPr="00796E3B" w:rsidRDefault="002E0D9A" w:rsidP="002E0D9A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785A4837" w14:textId="5B568CDD" w:rsidR="002A75EC" w:rsidRDefault="002A75EC">
    <w:pPr>
      <w:pStyle w:val="Glava"/>
    </w:pPr>
  </w:p>
  <w:p w14:paraId="3A91618A" w14:textId="77777777" w:rsidR="002A75EC" w:rsidRDefault="002A75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FD6"/>
    <w:multiLevelType w:val="hybridMultilevel"/>
    <w:tmpl w:val="36B667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F6B48"/>
    <w:multiLevelType w:val="hybridMultilevel"/>
    <w:tmpl w:val="E4260E6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8AC"/>
    <w:multiLevelType w:val="hybridMultilevel"/>
    <w:tmpl w:val="50CC2A8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8D"/>
    <w:rsid w:val="000C5A1B"/>
    <w:rsid w:val="001500B5"/>
    <w:rsid w:val="001B7173"/>
    <w:rsid w:val="0028401A"/>
    <w:rsid w:val="002A0257"/>
    <w:rsid w:val="002A75EC"/>
    <w:rsid w:val="002C5D5A"/>
    <w:rsid w:val="002E0D9A"/>
    <w:rsid w:val="004F4BF7"/>
    <w:rsid w:val="00573E21"/>
    <w:rsid w:val="005832A6"/>
    <w:rsid w:val="00597656"/>
    <w:rsid w:val="005E5712"/>
    <w:rsid w:val="00615879"/>
    <w:rsid w:val="006C3567"/>
    <w:rsid w:val="008C3E70"/>
    <w:rsid w:val="008F7BF5"/>
    <w:rsid w:val="00995956"/>
    <w:rsid w:val="00A02033"/>
    <w:rsid w:val="00B00C58"/>
    <w:rsid w:val="00BC4D3E"/>
    <w:rsid w:val="00C1738D"/>
    <w:rsid w:val="00C477E2"/>
    <w:rsid w:val="00D02570"/>
    <w:rsid w:val="00D14350"/>
    <w:rsid w:val="00D14D71"/>
    <w:rsid w:val="00D41DAB"/>
    <w:rsid w:val="00D4741D"/>
    <w:rsid w:val="00D65D75"/>
    <w:rsid w:val="00DD1F39"/>
    <w:rsid w:val="00E45F7E"/>
    <w:rsid w:val="00F36D5F"/>
    <w:rsid w:val="00F62527"/>
    <w:rsid w:val="00F8582A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E8A04D"/>
  <w15:docId w15:val="{9F12F34D-00EE-41E6-9CED-64B298D6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Odstavekseznama">
    <w:name w:val="List Paragraph"/>
    <w:basedOn w:val="Navaden"/>
    <w:uiPriority w:val="34"/>
    <w:qFormat/>
    <w:rsid w:val="00C1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likacije\Word\Sablone\Office2010\DI_S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0864-CA98-4E75-BB6A-0000DE7E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DI_SI.dotm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Bregar Horvat</dc:creator>
  <cp:lastModifiedBy>Tatjana Herjavec</cp:lastModifiedBy>
  <cp:revision>4</cp:revision>
  <cp:lastPrinted>2017-03-16T07:59:00Z</cp:lastPrinted>
  <dcterms:created xsi:type="dcterms:W3CDTF">2019-03-27T12:38:00Z</dcterms:created>
  <dcterms:modified xsi:type="dcterms:W3CDTF">2019-03-27T12:39:00Z</dcterms:modified>
</cp:coreProperties>
</file>